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DE497" w14:textId="5D82D8FD" w:rsidR="00797EC8" w:rsidRPr="00ED7F96" w:rsidRDefault="00797EC8" w:rsidP="00BC71AC">
      <w:pPr>
        <w:rPr>
          <w:b/>
          <w:bCs/>
          <w:color w:val="EE0000"/>
          <w:sz w:val="32"/>
          <w:szCs w:val="32"/>
        </w:rPr>
      </w:pPr>
    </w:p>
    <w:p w14:paraId="1D9F4398" w14:textId="4C1F1219" w:rsidR="00BC71AC" w:rsidRDefault="00BC71AC" w:rsidP="00BC71AC">
      <w:pPr>
        <w:rPr>
          <w:sz w:val="32"/>
          <w:szCs w:val="32"/>
        </w:rPr>
      </w:pPr>
      <w:r w:rsidRPr="00ED7F96">
        <w:rPr>
          <w:b/>
          <w:bCs/>
          <w:sz w:val="32"/>
          <w:szCs w:val="32"/>
        </w:rPr>
        <w:t>ABSTRACT FROM THE MOSQUITO CONSPIRACY</w:t>
      </w:r>
      <w:r w:rsidR="00ED7F96">
        <w:rPr>
          <w:b/>
          <w:bCs/>
          <w:sz w:val="32"/>
          <w:szCs w:val="32"/>
        </w:rPr>
        <w:t xml:space="preserve"> – </w:t>
      </w:r>
      <w:r w:rsidR="00ED7F96" w:rsidRPr="00ED7F96">
        <w:rPr>
          <w:sz w:val="32"/>
          <w:szCs w:val="32"/>
        </w:rPr>
        <w:t>The Tunisian</w:t>
      </w:r>
      <w:r w:rsidR="00167567">
        <w:rPr>
          <w:sz w:val="32"/>
          <w:szCs w:val="32"/>
        </w:rPr>
        <w:t>.</w:t>
      </w:r>
      <w:r w:rsidR="00920A3B" w:rsidRPr="00ED7F96">
        <w:rPr>
          <w:sz w:val="32"/>
          <w:szCs w:val="32"/>
        </w:rPr>
        <w:t xml:space="preserve"> </w:t>
      </w:r>
    </w:p>
    <w:p w14:paraId="20A8AA4F" w14:textId="77777777" w:rsidR="00881220" w:rsidRDefault="00881220" w:rsidP="00881220">
      <w:pPr>
        <w:pStyle w:val="NormalWeb"/>
      </w:pPr>
      <w:r>
        <w:rPr>
          <w:noProof/>
        </w:rPr>
        <w:drawing>
          <wp:inline distT="0" distB="0" distL="0" distR="0" wp14:anchorId="019A583E" wp14:editId="2C3DF25D">
            <wp:extent cx="3286125" cy="3286125"/>
            <wp:effectExtent l="0" t="0" r="9525"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286125" cy="3286125"/>
                    </a:xfrm>
                    <a:prstGeom prst="rect">
                      <a:avLst/>
                    </a:prstGeom>
                    <a:noFill/>
                    <a:ln>
                      <a:noFill/>
                    </a:ln>
                  </pic:spPr>
                </pic:pic>
              </a:graphicData>
            </a:graphic>
          </wp:inline>
        </w:drawing>
      </w:r>
    </w:p>
    <w:p w14:paraId="22F21C6E" w14:textId="77777777" w:rsidR="00881220" w:rsidRDefault="00881220" w:rsidP="00BC71AC">
      <w:pPr>
        <w:rPr>
          <w:sz w:val="32"/>
          <w:szCs w:val="32"/>
        </w:rPr>
      </w:pPr>
    </w:p>
    <w:p w14:paraId="6A36016B" w14:textId="6D9C74FA" w:rsidR="00ED7F96" w:rsidRPr="00ED7F96" w:rsidRDefault="00ED7F96" w:rsidP="00ED7F96">
      <w:pPr>
        <w:spacing w:line="276" w:lineRule="auto"/>
        <w:rPr>
          <w:sz w:val="32"/>
          <w:szCs w:val="32"/>
        </w:rPr>
      </w:pPr>
      <w:r w:rsidRPr="00ED7F96">
        <w:rPr>
          <w:sz w:val="32"/>
          <w:szCs w:val="32"/>
        </w:rPr>
        <w:t xml:space="preserve">The </w:t>
      </w:r>
      <w:r w:rsidR="00167567">
        <w:rPr>
          <w:sz w:val="32"/>
          <w:szCs w:val="32"/>
        </w:rPr>
        <w:t xml:space="preserve">Zoom </w:t>
      </w:r>
      <w:r w:rsidRPr="00ED7F96">
        <w:rPr>
          <w:sz w:val="32"/>
          <w:szCs w:val="32"/>
        </w:rPr>
        <w:t xml:space="preserve">call came </w:t>
      </w:r>
      <w:r w:rsidR="00167567">
        <w:rPr>
          <w:sz w:val="32"/>
          <w:szCs w:val="32"/>
        </w:rPr>
        <w:t xml:space="preserve">at </w:t>
      </w:r>
      <w:r w:rsidRPr="00ED7F96">
        <w:rPr>
          <w:sz w:val="32"/>
          <w:szCs w:val="32"/>
        </w:rPr>
        <w:t xml:space="preserve">nine. </w:t>
      </w:r>
    </w:p>
    <w:p w14:paraId="34E1481A" w14:textId="1BA36B51" w:rsidR="00ED7F96" w:rsidRPr="00ED7F96" w:rsidRDefault="00ED7F96" w:rsidP="00ED7F96">
      <w:pPr>
        <w:spacing w:line="276" w:lineRule="auto"/>
        <w:rPr>
          <w:sz w:val="32"/>
          <w:szCs w:val="32"/>
        </w:rPr>
      </w:pPr>
      <w:r w:rsidRPr="00ED7F96">
        <w:rPr>
          <w:sz w:val="32"/>
          <w:szCs w:val="32"/>
        </w:rPr>
        <w:t>In the top right-hand corner of the screen was</w:t>
      </w:r>
      <w:bookmarkStart w:id="0" w:name="_Hlk61590542"/>
      <w:r w:rsidRPr="00ED7F96">
        <w:rPr>
          <w:sz w:val="32"/>
          <w:szCs w:val="32"/>
        </w:rPr>
        <w:t xml:space="preserve"> a grey-haired middle-aged ma</w:t>
      </w:r>
      <w:bookmarkEnd w:id="0"/>
      <w:r>
        <w:rPr>
          <w:sz w:val="32"/>
          <w:szCs w:val="32"/>
        </w:rPr>
        <w:t>n that the Tunisian</w:t>
      </w:r>
      <w:r w:rsidRPr="00ED7F96">
        <w:rPr>
          <w:sz w:val="32"/>
          <w:szCs w:val="32"/>
        </w:rPr>
        <w:t xml:space="preserve"> </w:t>
      </w:r>
      <w:r>
        <w:rPr>
          <w:sz w:val="32"/>
          <w:szCs w:val="32"/>
        </w:rPr>
        <w:t xml:space="preserve">only </w:t>
      </w:r>
      <w:r w:rsidRPr="00ED7F96">
        <w:rPr>
          <w:sz w:val="32"/>
          <w:szCs w:val="32"/>
        </w:rPr>
        <w:t xml:space="preserve">knew only as PD. </w:t>
      </w:r>
      <w:r>
        <w:rPr>
          <w:sz w:val="32"/>
          <w:szCs w:val="32"/>
        </w:rPr>
        <w:t xml:space="preserve">He </w:t>
      </w:r>
      <w:r w:rsidRPr="00ED7F96">
        <w:rPr>
          <w:sz w:val="32"/>
          <w:szCs w:val="32"/>
        </w:rPr>
        <w:t>had only met PD in person once before</w:t>
      </w:r>
      <w:r w:rsidR="00A9012A">
        <w:rPr>
          <w:sz w:val="32"/>
          <w:szCs w:val="32"/>
        </w:rPr>
        <w:t>;</w:t>
      </w:r>
      <w:r w:rsidRPr="00ED7F96">
        <w:rPr>
          <w:sz w:val="32"/>
          <w:szCs w:val="32"/>
        </w:rPr>
        <w:t xml:space="preserve"> on the day he was offered the job. </w:t>
      </w:r>
    </w:p>
    <w:p w14:paraId="4197EC4E" w14:textId="0EBDAB4C" w:rsidR="00ED7F96" w:rsidRPr="00ED7F96" w:rsidRDefault="00ED7F96" w:rsidP="00ED7F96">
      <w:pPr>
        <w:spacing w:line="276" w:lineRule="auto"/>
        <w:rPr>
          <w:sz w:val="32"/>
          <w:szCs w:val="32"/>
        </w:rPr>
      </w:pPr>
      <w:r w:rsidRPr="00ED7F96">
        <w:rPr>
          <w:sz w:val="32"/>
          <w:szCs w:val="32"/>
        </w:rPr>
        <w:t xml:space="preserve">In the top left sat a pale, round-faced man with a thin spread of straight black hair and </w:t>
      </w:r>
      <w:r w:rsidR="00A9012A">
        <w:rPr>
          <w:sz w:val="32"/>
          <w:szCs w:val="32"/>
        </w:rPr>
        <w:t>Chinese</w:t>
      </w:r>
      <w:r w:rsidRPr="00ED7F96">
        <w:rPr>
          <w:sz w:val="32"/>
          <w:szCs w:val="32"/>
        </w:rPr>
        <w:t xml:space="preserve"> eyes called H and at the bottom sat a nervous-looking man with a white beard, small eyes and an American accent known as J. </w:t>
      </w:r>
    </w:p>
    <w:p w14:paraId="7C514486" w14:textId="6954D549" w:rsidR="00ED7F96" w:rsidRPr="00ED7F96" w:rsidRDefault="00ED7F96" w:rsidP="00ED7F96">
      <w:pPr>
        <w:spacing w:line="276" w:lineRule="auto"/>
        <w:rPr>
          <w:sz w:val="32"/>
          <w:szCs w:val="32"/>
        </w:rPr>
      </w:pPr>
      <w:r w:rsidRPr="00ED7F96">
        <w:rPr>
          <w:sz w:val="32"/>
          <w:szCs w:val="32"/>
        </w:rPr>
        <w:t xml:space="preserve">The Tunisian had always felt uneasy about these calls and only ever spoke by replying to questions. </w:t>
      </w:r>
    </w:p>
    <w:p w14:paraId="54BEC0DD" w14:textId="1BA37839" w:rsidR="00ED7F96" w:rsidRPr="00ED7F96" w:rsidRDefault="00ED7F96" w:rsidP="00ED7F96">
      <w:pPr>
        <w:spacing w:line="276" w:lineRule="auto"/>
        <w:rPr>
          <w:sz w:val="32"/>
          <w:szCs w:val="32"/>
        </w:rPr>
      </w:pPr>
      <w:r w:rsidRPr="00ED7F96">
        <w:rPr>
          <w:sz w:val="32"/>
          <w:szCs w:val="32"/>
        </w:rPr>
        <w:t xml:space="preserve">It was PD, speaking in English in an accent the Tunisian couldn’t place, who led the </w:t>
      </w:r>
      <w:r w:rsidR="00A9012A">
        <w:rPr>
          <w:sz w:val="32"/>
          <w:szCs w:val="32"/>
        </w:rPr>
        <w:t xml:space="preserve">monthly </w:t>
      </w:r>
      <w:r w:rsidRPr="00ED7F96">
        <w:rPr>
          <w:sz w:val="32"/>
          <w:szCs w:val="32"/>
        </w:rPr>
        <w:t>online meetings. That day was no different and so he listened for a while as PD talked to H and occasionally to J on matters which he didn’t fully understand.</w:t>
      </w:r>
    </w:p>
    <w:p w14:paraId="34F9C59D" w14:textId="77777777" w:rsidR="00ED7F96" w:rsidRPr="00ED7F96" w:rsidRDefault="00ED7F96" w:rsidP="00ED7F96">
      <w:pPr>
        <w:spacing w:line="276" w:lineRule="auto"/>
        <w:rPr>
          <w:sz w:val="32"/>
          <w:szCs w:val="32"/>
        </w:rPr>
      </w:pPr>
      <w:r w:rsidRPr="00ED7F96">
        <w:rPr>
          <w:sz w:val="32"/>
          <w:szCs w:val="32"/>
        </w:rPr>
        <w:lastRenderedPageBreak/>
        <w:t xml:space="preserve">Finally, PD paused. “So, how about you, YK? Comment ça va?” </w:t>
      </w:r>
    </w:p>
    <w:p w14:paraId="6D1EDE04" w14:textId="77777777" w:rsidR="00ED7F96" w:rsidRPr="00ED7F96" w:rsidRDefault="00ED7F96" w:rsidP="00ED7F96">
      <w:pPr>
        <w:spacing w:line="276" w:lineRule="auto"/>
        <w:rPr>
          <w:sz w:val="32"/>
          <w:szCs w:val="32"/>
        </w:rPr>
      </w:pPr>
      <w:r w:rsidRPr="00ED7F96">
        <w:rPr>
          <w:sz w:val="32"/>
          <w:szCs w:val="32"/>
        </w:rPr>
        <w:t>Nervous and on edge, the Tunisian sat forward knowing he’d be asked about security. “OK, sir,” he said.</w:t>
      </w:r>
    </w:p>
    <w:p w14:paraId="54383251" w14:textId="4C7101E3" w:rsidR="00ED7F96" w:rsidRPr="00ED7F96" w:rsidRDefault="00ED7F96" w:rsidP="00ED7F96">
      <w:pPr>
        <w:spacing w:line="276" w:lineRule="auto"/>
        <w:rPr>
          <w:sz w:val="32"/>
          <w:szCs w:val="32"/>
        </w:rPr>
      </w:pPr>
      <w:r w:rsidRPr="00ED7F96">
        <w:rPr>
          <w:sz w:val="32"/>
          <w:szCs w:val="32"/>
        </w:rPr>
        <w:t>PD shook his head. “Is that it, YK? Nothing more? No problems</w:t>
      </w:r>
      <w:r>
        <w:rPr>
          <w:sz w:val="32"/>
          <w:szCs w:val="32"/>
        </w:rPr>
        <w:t xml:space="preserve">? </w:t>
      </w:r>
      <w:r w:rsidRPr="00ED7F96">
        <w:rPr>
          <w:sz w:val="32"/>
          <w:szCs w:val="32"/>
        </w:rPr>
        <w:t xml:space="preserve">For fuck’s sake, say something. How’s the insect breeding programme?” </w:t>
      </w:r>
    </w:p>
    <w:p w14:paraId="0AEF38CD" w14:textId="77777777" w:rsidR="00ED7F96" w:rsidRPr="00ED7F96" w:rsidRDefault="00ED7F96" w:rsidP="00ED7F96">
      <w:pPr>
        <w:spacing w:line="276" w:lineRule="auto"/>
        <w:rPr>
          <w:sz w:val="32"/>
          <w:szCs w:val="32"/>
        </w:rPr>
      </w:pPr>
      <w:r w:rsidRPr="00ED7F96">
        <w:rPr>
          <w:sz w:val="32"/>
          <w:szCs w:val="32"/>
        </w:rPr>
        <w:t>“OK, sir.”</w:t>
      </w:r>
    </w:p>
    <w:p w14:paraId="1662CF1E" w14:textId="77777777" w:rsidR="00ED7F96" w:rsidRPr="00ED7F96" w:rsidRDefault="00ED7F96" w:rsidP="00ED7F96">
      <w:pPr>
        <w:spacing w:line="276" w:lineRule="auto"/>
        <w:rPr>
          <w:sz w:val="32"/>
          <w:szCs w:val="32"/>
        </w:rPr>
      </w:pPr>
      <w:r w:rsidRPr="00ED7F96">
        <w:rPr>
          <w:sz w:val="32"/>
          <w:szCs w:val="32"/>
        </w:rPr>
        <w:t>“Only, OK?”</w:t>
      </w:r>
    </w:p>
    <w:p w14:paraId="67B05FAD" w14:textId="57B939DB" w:rsidR="00ED7F96" w:rsidRPr="00ED7F96" w:rsidRDefault="00ED7F96" w:rsidP="00ED7F96">
      <w:pPr>
        <w:spacing w:line="276" w:lineRule="auto"/>
        <w:rPr>
          <w:sz w:val="32"/>
          <w:szCs w:val="32"/>
        </w:rPr>
      </w:pPr>
      <w:r w:rsidRPr="00ED7F96">
        <w:rPr>
          <w:sz w:val="32"/>
          <w:szCs w:val="32"/>
        </w:rPr>
        <w:t xml:space="preserve">“The airfreight </w:t>
      </w:r>
      <w:r w:rsidR="00A9012A">
        <w:rPr>
          <w:sz w:val="32"/>
          <w:szCs w:val="32"/>
        </w:rPr>
        <w:t xml:space="preserve">to Marseilles </w:t>
      </w:r>
      <w:r w:rsidRPr="00ED7F96">
        <w:rPr>
          <w:sz w:val="32"/>
          <w:szCs w:val="32"/>
        </w:rPr>
        <w:t>works well.”</w:t>
      </w:r>
    </w:p>
    <w:p w14:paraId="74536F5F" w14:textId="77777777" w:rsidR="00ED7F96" w:rsidRPr="00ED7F96" w:rsidRDefault="00ED7F96" w:rsidP="00ED7F96">
      <w:pPr>
        <w:spacing w:line="276" w:lineRule="auto"/>
        <w:rPr>
          <w:sz w:val="32"/>
          <w:szCs w:val="32"/>
        </w:rPr>
      </w:pPr>
      <w:r w:rsidRPr="00ED7F96">
        <w:rPr>
          <w:sz w:val="32"/>
          <w:szCs w:val="32"/>
        </w:rPr>
        <w:t>“Good. What about the coding system?”</w:t>
      </w:r>
    </w:p>
    <w:p w14:paraId="3FE4958F" w14:textId="77777777" w:rsidR="00ED7F96" w:rsidRPr="00ED7F96" w:rsidRDefault="00ED7F96" w:rsidP="00ED7F96">
      <w:pPr>
        <w:spacing w:line="276" w:lineRule="auto"/>
        <w:rPr>
          <w:sz w:val="32"/>
          <w:szCs w:val="32"/>
        </w:rPr>
      </w:pPr>
      <w:r w:rsidRPr="00ED7F96">
        <w:rPr>
          <w:sz w:val="32"/>
          <w:szCs w:val="32"/>
        </w:rPr>
        <w:t>The Tunisian sniffed. “But I don’t know what the codes mean, sir. It is not…”</w:t>
      </w:r>
    </w:p>
    <w:p w14:paraId="3F4A6724" w14:textId="77777777" w:rsidR="00ED7F96" w:rsidRPr="00ED7F96" w:rsidRDefault="00ED7F96" w:rsidP="00ED7F96">
      <w:pPr>
        <w:spacing w:line="276" w:lineRule="auto"/>
        <w:rPr>
          <w:sz w:val="32"/>
          <w:szCs w:val="32"/>
        </w:rPr>
      </w:pPr>
      <w:r w:rsidRPr="00ED7F96">
        <w:rPr>
          <w:sz w:val="32"/>
          <w:szCs w:val="32"/>
        </w:rPr>
        <w:t>PD waved a hand across the screen. “Security, YK. Need to know basis. Just keep to the procedure, record the results, send them in. Job done. Anything else?”</w:t>
      </w:r>
    </w:p>
    <w:p w14:paraId="2463A1E7" w14:textId="4EC7F319" w:rsidR="00ED7F96" w:rsidRPr="00ED7F96" w:rsidRDefault="00ED7F96" w:rsidP="00ED7F96">
      <w:pPr>
        <w:spacing w:line="276" w:lineRule="auto"/>
        <w:rPr>
          <w:sz w:val="32"/>
          <w:szCs w:val="32"/>
        </w:rPr>
      </w:pPr>
      <w:r w:rsidRPr="00ED7F96">
        <w:rPr>
          <w:sz w:val="32"/>
          <w:szCs w:val="32"/>
        </w:rPr>
        <w:t>The Tunisian really wanted to discuss the mysterious coding system but he knew he’d be ignored.</w:t>
      </w:r>
      <w:r w:rsidR="00D144B4">
        <w:rPr>
          <w:sz w:val="32"/>
          <w:szCs w:val="32"/>
        </w:rPr>
        <w:t xml:space="preserve"> </w:t>
      </w:r>
      <w:r w:rsidRPr="00ED7F96">
        <w:rPr>
          <w:sz w:val="32"/>
          <w:szCs w:val="32"/>
        </w:rPr>
        <w:t>He took a deep breath. “One of the Senegalese wants to quit, sir.”</w:t>
      </w:r>
    </w:p>
    <w:p w14:paraId="1D46DBE2" w14:textId="77777777" w:rsidR="00ED7F96" w:rsidRPr="00ED7F96" w:rsidRDefault="00ED7F96" w:rsidP="00ED7F96">
      <w:pPr>
        <w:spacing w:line="276" w:lineRule="auto"/>
        <w:rPr>
          <w:sz w:val="32"/>
          <w:szCs w:val="32"/>
        </w:rPr>
      </w:pPr>
      <w:r w:rsidRPr="00ED7F96">
        <w:rPr>
          <w:sz w:val="32"/>
          <w:szCs w:val="32"/>
        </w:rPr>
        <w:t>“You got problems with that?”</w:t>
      </w:r>
    </w:p>
    <w:p w14:paraId="426E3316" w14:textId="0623A025" w:rsidR="00ED7F96" w:rsidRPr="00ED7F96" w:rsidRDefault="00ED7F96" w:rsidP="00ED7F96">
      <w:pPr>
        <w:spacing w:line="276" w:lineRule="auto"/>
        <w:rPr>
          <w:sz w:val="32"/>
          <w:szCs w:val="32"/>
        </w:rPr>
      </w:pPr>
      <w:r w:rsidRPr="00ED7F96">
        <w:rPr>
          <w:sz w:val="32"/>
          <w:szCs w:val="32"/>
        </w:rPr>
        <w:t xml:space="preserve">“No sir, but…” he paused, unsure whether to say more. “I really need </w:t>
      </w:r>
      <w:r>
        <w:rPr>
          <w:sz w:val="32"/>
          <w:szCs w:val="32"/>
        </w:rPr>
        <w:t xml:space="preserve">an entomologist </w:t>
      </w:r>
      <w:r w:rsidRPr="00ED7F96">
        <w:rPr>
          <w:sz w:val="32"/>
          <w:szCs w:val="32"/>
        </w:rPr>
        <w:t>who understands molecular genetics.”</w:t>
      </w:r>
    </w:p>
    <w:p w14:paraId="18AA9F7F" w14:textId="77777777" w:rsidR="00ED7F96" w:rsidRDefault="00ED7F96" w:rsidP="00ED7F96">
      <w:pPr>
        <w:spacing w:line="276" w:lineRule="auto"/>
        <w:rPr>
          <w:sz w:val="32"/>
          <w:szCs w:val="32"/>
        </w:rPr>
      </w:pPr>
      <w:r w:rsidRPr="00ED7F96">
        <w:rPr>
          <w:sz w:val="32"/>
          <w:szCs w:val="32"/>
        </w:rPr>
        <w:t xml:space="preserve">“Teaching monkeys to perform simple jobs, not good enough?” PD said. “Listen, YK. We got to be careful. You know what happened before.” </w:t>
      </w:r>
    </w:p>
    <w:p w14:paraId="64B59012" w14:textId="7316ADF1" w:rsidR="00ED7F96" w:rsidRPr="00ED7F96" w:rsidRDefault="00D144B4" w:rsidP="00ED7F96">
      <w:pPr>
        <w:spacing w:line="276" w:lineRule="auto"/>
        <w:rPr>
          <w:sz w:val="32"/>
          <w:szCs w:val="32"/>
        </w:rPr>
      </w:pPr>
      <w:r>
        <w:rPr>
          <w:sz w:val="32"/>
          <w:szCs w:val="32"/>
        </w:rPr>
        <w:t>Yes, the Tunisian knew what had happened before.</w:t>
      </w:r>
      <w:r w:rsidR="00A9012A">
        <w:rPr>
          <w:sz w:val="32"/>
          <w:szCs w:val="32"/>
        </w:rPr>
        <w:t xml:space="preserve"> At PD’s request he’d sent t</w:t>
      </w:r>
      <w:r>
        <w:rPr>
          <w:sz w:val="32"/>
          <w:szCs w:val="32"/>
        </w:rPr>
        <w:t>he man</w:t>
      </w:r>
      <w:r w:rsidR="00A9012A">
        <w:rPr>
          <w:sz w:val="32"/>
          <w:szCs w:val="32"/>
        </w:rPr>
        <w:t xml:space="preserve">, another scientist, </w:t>
      </w:r>
      <w:r>
        <w:rPr>
          <w:sz w:val="32"/>
          <w:szCs w:val="32"/>
        </w:rPr>
        <w:t xml:space="preserve">to Marseilles but </w:t>
      </w:r>
      <w:r w:rsidR="00A9012A">
        <w:rPr>
          <w:sz w:val="32"/>
          <w:szCs w:val="32"/>
        </w:rPr>
        <w:t xml:space="preserve">he </w:t>
      </w:r>
      <w:r>
        <w:rPr>
          <w:sz w:val="32"/>
          <w:szCs w:val="32"/>
        </w:rPr>
        <w:t>hadn’t returned. So, s</w:t>
      </w:r>
      <w:r w:rsidR="00ED7F96" w:rsidRPr="00ED7F96">
        <w:rPr>
          <w:sz w:val="32"/>
          <w:szCs w:val="32"/>
        </w:rPr>
        <w:t xml:space="preserve">ensing he’d get </w:t>
      </w:r>
      <w:r w:rsidR="00A9012A" w:rsidRPr="00ED7F96">
        <w:rPr>
          <w:sz w:val="32"/>
          <w:szCs w:val="32"/>
        </w:rPr>
        <w:t xml:space="preserve">nowhere, </w:t>
      </w:r>
      <w:r w:rsidR="00A9012A">
        <w:rPr>
          <w:sz w:val="32"/>
          <w:szCs w:val="32"/>
        </w:rPr>
        <w:t>he</w:t>
      </w:r>
      <w:r>
        <w:rPr>
          <w:sz w:val="32"/>
          <w:szCs w:val="32"/>
        </w:rPr>
        <w:t xml:space="preserve"> </w:t>
      </w:r>
      <w:r w:rsidR="00ED7F96" w:rsidRPr="00ED7F96">
        <w:rPr>
          <w:sz w:val="32"/>
          <w:szCs w:val="32"/>
        </w:rPr>
        <w:t xml:space="preserve">moved on. “The cabinets work well,” he said, trying to appear positive. “We’re venting through new filters. One of the Senegalese fixed it. The guy is OK on machines </w:t>
      </w:r>
      <w:r w:rsidR="00ED7F96" w:rsidRPr="00ED7F96">
        <w:rPr>
          <w:sz w:val="32"/>
          <w:szCs w:val="32"/>
        </w:rPr>
        <w:lastRenderedPageBreak/>
        <w:t>and electrics but… you know, I still need a pro, an entomologist or a geneticist.”</w:t>
      </w:r>
    </w:p>
    <w:p w14:paraId="2464E093" w14:textId="77777777" w:rsidR="00ED7F96" w:rsidRPr="00ED7F96" w:rsidRDefault="00ED7F96" w:rsidP="00ED7F96">
      <w:pPr>
        <w:spacing w:line="276" w:lineRule="auto"/>
        <w:rPr>
          <w:sz w:val="32"/>
          <w:szCs w:val="32"/>
        </w:rPr>
      </w:pPr>
      <w:r w:rsidRPr="00ED7F96">
        <w:rPr>
          <w:sz w:val="32"/>
          <w:szCs w:val="32"/>
        </w:rPr>
        <w:t>“Yeh, yeh,” PD said impatiently. “You already said that. I’m checking someone out. You need to wait. Understand?”</w:t>
      </w:r>
    </w:p>
    <w:p w14:paraId="4D083FAB" w14:textId="69A5CB59" w:rsidR="00ED7F96" w:rsidRPr="00ED7F96" w:rsidRDefault="00ED7F96" w:rsidP="00ED7F96">
      <w:pPr>
        <w:spacing w:line="276" w:lineRule="auto"/>
        <w:rPr>
          <w:sz w:val="32"/>
          <w:szCs w:val="32"/>
        </w:rPr>
      </w:pPr>
      <w:r w:rsidRPr="00ED7F96">
        <w:rPr>
          <w:sz w:val="32"/>
          <w:szCs w:val="32"/>
        </w:rPr>
        <w:t>“Yes, sir.” And because there was nothing else, he wanted to say, the Tunisian sat back and watched PD hold up a sheet of paper and speak to</w:t>
      </w:r>
      <w:r>
        <w:rPr>
          <w:sz w:val="32"/>
          <w:szCs w:val="32"/>
        </w:rPr>
        <w:t xml:space="preserve"> the Chinese-looking one </w:t>
      </w:r>
      <w:r w:rsidRPr="00ED7F96">
        <w:rPr>
          <w:sz w:val="32"/>
          <w:szCs w:val="32"/>
        </w:rPr>
        <w:t xml:space="preserve">again.  </w:t>
      </w:r>
    </w:p>
    <w:p w14:paraId="2DB4F79B" w14:textId="0254BC69" w:rsidR="00167567" w:rsidRDefault="00ED7F96" w:rsidP="00ED7F96">
      <w:pPr>
        <w:spacing w:line="276" w:lineRule="auto"/>
        <w:rPr>
          <w:sz w:val="32"/>
          <w:szCs w:val="32"/>
        </w:rPr>
      </w:pPr>
      <w:r w:rsidRPr="00ED7F96">
        <w:rPr>
          <w:sz w:val="32"/>
          <w:szCs w:val="32"/>
        </w:rPr>
        <w:t>“</w:t>
      </w:r>
      <w:r w:rsidR="00A9012A">
        <w:rPr>
          <w:sz w:val="32"/>
          <w:szCs w:val="32"/>
        </w:rPr>
        <w:t>This is t</w:t>
      </w:r>
      <w:r w:rsidRPr="00ED7F96">
        <w:rPr>
          <w:sz w:val="32"/>
          <w:szCs w:val="32"/>
        </w:rPr>
        <w:t>he lease on your Monaco villa</w:t>
      </w:r>
      <w:r w:rsidR="00A9012A">
        <w:rPr>
          <w:sz w:val="32"/>
          <w:szCs w:val="32"/>
        </w:rPr>
        <w:t xml:space="preserve">, </w:t>
      </w:r>
      <w:r w:rsidRPr="00ED7F96">
        <w:rPr>
          <w:sz w:val="32"/>
          <w:szCs w:val="32"/>
        </w:rPr>
        <w:t xml:space="preserve">H. Nice place. </w:t>
      </w:r>
      <w:r w:rsidR="00167567">
        <w:rPr>
          <w:sz w:val="32"/>
          <w:szCs w:val="32"/>
        </w:rPr>
        <w:t xml:space="preserve">Should be for four million Euros. </w:t>
      </w:r>
      <w:r w:rsidRPr="00ED7F96">
        <w:rPr>
          <w:sz w:val="32"/>
          <w:szCs w:val="32"/>
        </w:rPr>
        <w:t>Lovely view. Security</w:t>
      </w:r>
      <w:r w:rsidR="00A9012A">
        <w:rPr>
          <w:sz w:val="32"/>
          <w:szCs w:val="32"/>
        </w:rPr>
        <w:t xml:space="preserve"> </w:t>
      </w:r>
      <w:r w:rsidRPr="00ED7F96">
        <w:rPr>
          <w:sz w:val="32"/>
          <w:szCs w:val="32"/>
        </w:rPr>
        <w:t>should be complete this week. Fly via Paris and we can catch up.”</w:t>
      </w:r>
      <w:r>
        <w:rPr>
          <w:sz w:val="32"/>
          <w:szCs w:val="32"/>
        </w:rPr>
        <w:t xml:space="preserve"> </w:t>
      </w:r>
    </w:p>
    <w:p w14:paraId="7BB2E8DE" w14:textId="44F634C2" w:rsidR="00ED7F96" w:rsidRDefault="00ED7F96" w:rsidP="00ED7F96">
      <w:pPr>
        <w:spacing w:line="276" w:lineRule="auto"/>
        <w:rPr>
          <w:sz w:val="32"/>
          <w:szCs w:val="32"/>
        </w:rPr>
      </w:pPr>
      <w:r>
        <w:rPr>
          <w:sz w:val="32"/>
          <w:szCs w:val="32"/>
        </w:rPr>
        <w:t>H gave a thumbs up but said nothing.</w:t>
      </w:r>
    </w:p>
    <w:p w14:paraId="507F5BE9" w14:textId="1D3EF859" w:rsidR="00ED7F96" w:rsidRPr="00ED7F96" w:rsidRDefault="00ED7F96" w:rsidP="00ED7F96">
      <w:pPr>
        <w:spacing w:line="276" w:lineRule="auto"/>
        <w:rPr>
          <w:sz w:val="32"/>
          <w:szCs w:val="32"/>
        </w:rPr>
      </w:pPr>
      <w:r w:rsidRPr="00ED7F96">
        <w:rPr>
          <w:sz w:val="32"/>
          <w:szCs w:val="32"/>
        </w:rPr>
        <w:t>“How’s your place, YK?”</w:t>
      </w:r>
      <w:r w:rsidR="00167567">
        <w:rPr>
          <w:sz w:val="32"/>
          <w:szCs w:val="32"/>
        </w:rPr>
        <w:t xml:space="preserve"> PD went on.</w:t>
      </w:r>
    </w:p>
    <w:p w14:paraId="40F5DCDA" w14:textId="77777777" w:rsidR="00ED7F96" w:rsidRPr="00ED7F96" w:rsidRDefault="00ED7F96" w:rsidP="00ED7F96">
      <w:pPr>
        <w:spacing w:line="276" w:lineRule="auto"/>
        <w:rPr>
          <w:sz w:val="32"/>
          <w:szCs w:val="32"/>
        </w:rPr>
      </w:pPr>
      <w:r w:rsidRPr="00ED7F96">
        <w:rPr>
          <w:sz w:val="32"/>
          <w:szCs w:val="32"/>
        </w:rPr>
        <w:t>The Tunisian wasn’t expecting that. He sat forward. “Uh, good,” he said.</w:t>
      </w:r>
    </w:p>
    <w:p w14:paraId="33265D8E" w14:textId="77777777" w:rsidR="00ED7F96" w:rsidRPr="00ED7F96" w:rsidRDefault="00ED7F96" w:rsidP="00ED7F96">
      <w:pPr>
        <w:spacing w:line="276" w:lineRule="auto"/>
        <w:rPr>
          <w:sz w:val="32"/>
          <w:szCs w:val="32"/>
        </w:rPr>
      </w:pPr>
      <w:r w:rsidRPr="00ED7F96">
        <w:rPr>
          <w:sz w:val="32"/>
          <w:szCs w:val="32"/>
        </w:rPr>
        <w:t xml:space="preserve">“You still seeing Farrah?” </w:t>
      </w:r>
    </w:p>
    <w:p w14:paraId="61DFD990" w14:textId="00FCE1F3" w:rsidR="00ED7F96" w:rsidRPr="00ED7F96" w:rsidRDefault="00ED7F96" w:rsidP="00ED7F96">
      <w:pPr>
        <w:spacing w:line="276" w:lineRule="auto"/>
        <w:rPr>
          <w:sz w:val="32"/>
          <w:szCs w:val="32"/>
        </w:rPr>
      </w:pPr>
      <w:r w:rsidRPr="00ED7F96">
        <w:rPr>
          <w:sz w:val="32"/>
          <w:szCs w:val="32"/>
        </w:rPr>
        <w:t xml:space="preserve">YK disliked discussing private matters </w:t>
      </w:r>
      <w:r w:rsidR="00D24C67">
        <w:rPr>
          <w:sz w:val="32"/>
          <w:szCs w:val="32"/>
        </w:rPr>
        <w:t xml:space="preserve">via a screen and in the presence others </w:t>
      </w:r>
      <w:r w:rsidRPr="00ED7F96">
        <w:rPr>
          <w:sz w:val="32"/>
          <w:szCs w:val="32"/>
        </w:rPr>
        <w:t>but PD</w:t>
      </w:r>
      <w:r w:rsidR="00167567">
        <w:rPr>
          <w:sz w:val="32"/>
          <w:szCs w:val="32"/>
        </w:rPr>
        <w:t xml:space="preserve"> </w:t>
      </w:r>
      <w:r w:rsidRPr="00ED7F96">
        <w:rPr>
          <w:sz w:val="32"/>
          <w:szCs w:val="32"/>
        </w:rPr>
        <w:t>always f</w:t>
      </w:r>
      <w:r w:rsidR="00167567">
        <w:rPr>
          <w:sz w:val="32"/>
          <w:szCs w:val="32"/>
        </w:rPr>
        <w:t>ound</w:t>
      </w:r>
      <w:r w:rsidRPr="00ED7F96">
        <w:rPr>
          <w:sz w:val="32"/>
          <w:szCs w:val="32"/>
        </w:rPr>
        <w:t xml:space="preserve"> something to make him feel uncomfortable.</w:t>
      </w:r>
      <w:r w:rsidR="00A9012A">
        <w:rPr>
          <w:sz w:val="32"/>
          <w:szCs w:val="32"/>
        </w:rPr>
        <w:t xml:space="preserve"> </w:t>
      </w:r>
      <w:r w:rsidRPr="00ED7F96">
        <w:rPr>
          <w:sz w:val="32"/>
          <w:szCs w:val="32"/>
        </w:rPr>
        <w:t>“Yes.”</w:t>
      </w:r>
    </w:p>
    <w:p w14:paraId="63AA665E" w14:textId="74116D72" w:rsidR="00ED7F96" w:rsidRPr="00ED7F96" w:rsidRDefault="00ED7F96" w:rsidP="00ED7F96">
      <w:pPr>
        <w:spacing w:line="276" w:lineRule="auto"/>
        <w:rPr>
          <w:sz w:val="32"/>
          <w:szCs w:val="32"/>
        </w:rPr>
      </w:pPr>
      <w:r w:rsidRPr="00ED7F96">
        <w:rPr>
          <w:sz w:val="32"/>
          <w:szCs w:val="32"/>
        </w:rPr>
        <w:t>PD grinned</w:t>
      </w:r>
      <w:r w:rsidR="00D24C67">
        <w:rPr>
          <w:sz w:val="32"/>
          <w:szCs w:val="32"/>
        </w:rPr>
        <w:t>.</w:t>
      </w:r>
      <w:r w:rsidRPr="00ED7F96">
        <w:rPr>
          <w:sz w:val="32"/>
          <w:szCs w:val="32"/>
        </w:rPr>
        <w:t xml:space="preserve"> “Go careful with the pillow talk</w:t>
      </w:r>
      <w:r w:rsidR="00D24C67">
        <w:rPr>
          <w:sz w:val="32"/>
          <w:szCs w:val="32"/>
        </w:rPr>
        <w:t>, YK.</w:t>
      </w:r>
      <w:r w:rsidRPr="00ED7F96">
        <w:rPr>
          <w:sz w:val="32"/>
          <w:szCs w:val="32"/>
        </w:rPr>
        <w:t xml:space="preserve"> Security. What is it, YK?”</w:t>
      </w:r>
    </w:p>
    <w:p w14:paraId="1B26040F" w14:textId="77777777" w:rsidR="00ED7F96" w:rsidRDefault="00ED7F96" w:rsidP="00ED7F96">
      <w:pPr>
        <w:spacing w:line="276" w:lineRule="auto"/>
        <w:rPr>
          <w:sz w:val="32"/>
          <w:szCs w:val="32"/>
        </w:rPr>
      </w:pPr>
      <w:r w:rsidRPr="00ED7F96">
        <w:rPr>
          <w:sz w:val="32"/>
          <w:szCs w:val="32"/>
        </w:rPr>
        <w:t>“Security, sir.”</w:t>
      </w:r>
    </w:p>
    <w:p w14:paraId="1C767A1C" w14:textId="0BCE4E73" w:rsidR="00ED7F96" w:rsidRPr="00ED7F96" w:rsidRDefault="00D24C67" w:rsidP="00ED7F96">
      <w:pPr>
        <w:spacing w:line="276" w:lineRule="auto"/>
        <w:rPr>
          <w:sz w:val="32"/>
          <w:szCs w:val="32"/>
        </w:rPr>
      </w:pPr>
      <w:r>
        <w:rPr>
          <w:sz w:val="32"/>
          <w:szCs w:val="32"/>
        </w:rPr>
        <w:t xml:space="preserve">“That’s it.  Security. Security leaks can cost lives.” He paused. </w:t>
      </w:r>
      <w:r w:rsidR="00ED7F96" w:rsidRPr="00ED7F96">
        <w:rPr>
          <w:sz w:val="32"/>
          <w:szCs w:val="32"/>
        </w:rPr>
        <w:t>“Now listen up</w:t>
      </w:r>
      <w:r>
        <w:rPr>
          <w:sz w:val="32"/>
          <w:szCs w:val="32"/>
        </w:rPr>
        <w:t xml:space="preserve">. </w:t>
      </w:r>
      <w:r w:rsidR="00ED7F96" w:rsidRPr="00ED7F96">
        <w:rPr>
          <w:sz w:val="32"/>
          <w:szCs w:val="32"/>
        </w:rPr>
        <w:t xml:space="preserve">Here’s </w:t>
      </w:r>
      <w:r w:rsidR="00A9012A">
        <w:rPr>
          <w:sz w:val="32"/>
          <w:szCs w:val="32"/>
        </w:rPr>
        <w:t>the</w:t>
      </w:r>
      <w:r w:rsidR="00ED7F96" w:rsidRPr="00ED7F96">
        <w:rPr>
          <w:sz w:val="32"/>
          <w:szCs w:val="32"/>
        </w:rPr>
        <w:t xml:space="preserve"> </w:t>
      </w:r>
      <w:r w:rsidR="00A9012A">
        <w:rPr>
          <w:sz w:val="32"/>
          <w:szCs w:val="32"/>
        </w:rPr>
        <w:t xml:space="preserve">big </w:t>
      </w:r>
      <w:r w:rsidR="00ED7F96" w:rsidRPr="00ED7F96">
        <w:rPr>
          <w:sz w:val="32"/>
          <w:szCs w:val="32"/>
        </w:rPr>
        <w:t>news. We’ve found a place for the scale-up work. We</w:t>
      </w:r>
      <w:r w:rsidR="00A9012A">
        <w:rPr>
          <w:sz w:val="32"/>
          <w:szCs w:val="32"/>
        </w:rPr>
        <w:t>’ve</w:t>
      </w:r>
      <w:r w:rsidR="00ED7F96" w:rsidRPr="00ED7F96">
        <w:rPr>
          <w:sz w:val="32"/>
          <w:szCs w:val="32"/>
        </w:rPr>
        <w:t xml:space="preserve"> got ourselves a square kilometre of empty and abandoned military storage</w:t>
      </w:r>
      <w:r w:rsidR="00167567">
        <w:rPr>
          <w:sz w:val="32"/>
          <w:szCs w:val="32"/>
        </w:rPr>
        <w:t xml:space="preserve"> in Azerbaijan. </w:t>
      </w:r>
      <w:r w:rsidR="00ED7F96" w:rsidRPr="00ED7F96">
        <w:rPr>
          <w:sz w:val="32"/>
          <w:szCs w:val="32"/>
        </w:rPr>
        <w:t xml:space="preserve"> It’ll cost us but it’s worth it.”</w:t>
      </w:r>
    </w:p>
    <w:p w14:paraId="083742AA" w14:textId="01865A97" w:rsidR="00ED7F96" w:rsidRPr="00ED7F96" w:rsidRDefault="00ED7F96" w:rsidP="00ED7F96">
      <w:pPr>
        <w:spacing w:line="276" w:lineRule="auto"/>
        <w:rPr>
          <w:sz w:val="32"/>
          <w:szCs w:val="32"/>
        </w:rPr>
      </w:pPr>
      <w:r w:rsidRPr="00ED7F96">
        <w:rPr>
          <w:sz w:val="32"/>
          <w:szCs w:val="32"/>
        </w:rPr>
        <w:t xml:space="preserve">YK sniffed again. The </w:t>
      </w:r>
      <w:r w:rsidR="00D24C67">
        <w:rPr>
          <w:sz w:val="32"/>
          <w:szCs w:val="32"/>
        </w:rPr>
        <w:t xml:space="preserve">quiet, </w:t>
      </w:r>
      <w:r w:rsidRPr="00ED7F96">
        <w:rPr>
          <w:sz w:val="32"/>
          <w:szCs w:val="32"/>
        </w:rPr>
        <w:t>white-bearded</w:t>
      </w:r>
      <w:r w:rsidR="00D24C67">
        <w:rPr>
          <w:sz w:val="32"/>
          <w:szCs w:val="32"/>
        </w:rPr>
        <w:t xml:space="preserve"> one,</w:t>
      </w:r>
      <w:r w:rsidRPr="00ED7F96">
        <w:rPr>
          <w:sz w:val="32"/>
          <w:szCs w:val="32"/>
        </w:rPr>
        <w:t xml:space="preserve"> J</w:t>
      </w:r>
      <w:r w:rsidR="00D24C67">
        <w:rPr>
          <w:sz w:val="32"/>
          <w:szCs w:val="32"/>
        </w:rPr>
        <w:t>,</w:t>
      </w:r>
      <w:r w:rsidRPr="00ED7F96">
        <w:rPr>
          <w:sz w:val="32"/>
          <w:szCs w:val="32"/>
        </w:rPr>
        <w:t xml:space="preserve"> stared as if he knew nothing but H nodded vigorously as if he knew exactly what PD was referring to. “Good,” he said. “It’s taken too long.”</w:t>
      </w:r>
    </w:p>
    <w:p w14:paraId="4B0539F7" w14:textId="5A45A2AD" w:rsidR="00ED7F96" w:rsidRPr="00ED7F96" w:rsidRDefault="00ED7F96" w:rsidP="00ED7F96">
      <w:pPr>
        <w:spacing w:line="276" w:lineRule="auto"/>
        <w:rPr>
          <w:sz w:val="32"/>
          <w:szCs w:val="32"/>
        </w:rPr>
      </w:pPr>
      <w:r w:rsidRPr="00ED7F96">
        <w:rPr>
          <w:sz w:val="32"/>
          <w:szCs w:val="32"/>
        </w:rPr>
        <w:lastRenderedPageBreak/>
        <w:t>PD nodded.</w:t>
      </w:r>
      <w:bookmarkStart w:id="1" w:name="_Hlk85113978"/>
      <w:r w:rsidRPr="00ED7F96">
        <w:rPr>
          <w:sz w:val="32"/>
          <w:szCs w:val="32"/>
        </w:rPr>
        <w:t xml:space="preserve"> </w:t>
      </w:r>
      <w:bookmarkEnd w:id="1"/>
      <w:r w:rsidRPr="00ED7F96">
        <w:rPr>
          <w:sz w:val="32"/>
          <w:szCs w:val="32"/>
        </w:rPr>
        <w:t>“Yeh, I know, but we needed some</w:t>
      </w:r>
      <w:r w:rsidR="00D24C67">
        <w:rPr>
          <w:sz w:val="32"/>
          <w:szCs w:val="32"/>
        </w:rPr>
        <w:t xml:space="preserve"> place</w:t>
      </w:r>
      <w:r w:rsidRPr="00ED7F96">
        <w:rPr>
          <w:sz w:val="32"/>
          <w:szCs w:val="32"/>
        </w:rPr>
        <w:t xml:space="preserve"> w</w:t>
      </w:r>
      <w:r w:rsidR="00D24C67">
        <w:rPr>
          <w:sz w:val="32"/>
          <w:szCs w:val="32"/>
        </w:rPr>
        <w:t>here</w:t>
      </w:r>
      <w:r w:rsidRPr="00ED7F96">
        <w:rPr>
          <w:sz w:val="32"/>
          <w:szCs w:val="32"/>
        </w:rPr>
        <w:t xml:space="preserve"> locals </w:t>
      </w:r>
      <w:r w:rsidR="00A9012A">
        <w:rPr>
          <w:sz w:val="32"/>
          <w:szCs w:val="32"/>
        </w:rPr>
        <w:t xml:space="preserve">could </w:t>
      </w:r>
      <w:r w:rsidRPr="00ED7F96">
        <w:rPr>
          <w:sz w:val="32"/>
          <w:szCs w:val="32"/>
        </w:rPr>
        <w:t>keep their mouths shut. But the cost is covered.” He grinned again. “</w:t>
      </w:r>
      <w:r w:rsidR="00D24C67">
        <w:rPr>
          <w:sz w:val="32"/>
          <w:szCs w:val="32"/>
        </w:rPr>
        <w:t xml:space="preserve">Any </w:t>
      </w:r>
      <w:r w:rsidRPr="00ED7F96">
        <w:rPr>
          <w:sz w:val="32"/>
          <w:szCs w:val="32"/>
        </w:rPr>
        <w:t xml:space="preserve">time </w:t>
      </w:r>
      <w:r w:rsidR="00D24C67">
        <w:rPr>
          <w:sz w:val="32"/>
          <w:szCs w:val="32"/>
        </w:rPr>
        <w:t xml:space="preserve">we </w:t>
      </w:r>
      <w:r w:rsidRPr="00ED7F96">
        <w:rPr>
          <w:sz w:val="32"/>
          <w:szCs w:val="32"/>
        </w:rPr>
        <w:t xml:space="preserve">want fifty million, </w:t>
      </w:r>
      <w:r w:rsidR="00D24C67">
        <w:rPr>
          <w:sz w:val="32"/>
          <w:szCs w:val="32"/>
        </w:rPr>
        <w:t xml:space="preserve">we </w:t>
      </w:r>
      <w:r w:rsidRPr="00ED7F96">
        <w:rPr>
          <w:sz w:val="32"/>
          <w:szCs w:val="32"/>
        </w:rPr>
        <w:t>just ask.</w:t>
      </w:r>
      <w:r w:rsidR="00D24C67">
        <w:rPr>
          <w:sz w:val="32"/>
          <w:szCs w:val="32"/>
        </w:rPr>
        <w:t xml:space="preserve"> We’ve got good backers.”</w:t>
      </w:r>
      <w:r w:rsidRPr="00ED7F96">
        <w:rPr>
          <w:sz w:val="32"/>
          <w:szCs w:val="32"/>
        </w:rPr>
        <w:t xml:space="preserve"> </w:t>
      </w:r>
    </w:p>
    <w:p w14:paraId="228D9A24" w14:textId="5FF81A8A" w:rsidR="00ED7F96" w:rsidRPr="00ED7F96" w:rsidRDefault="00ED7F96" w:rsidP="00ED7F96">
      <w:pPr>
        <w:spacing w:line="276" w:lineRule="auto"/>
        <w:rPr>
          <w:sz w:val="32"/>
          <w:szCs w:val="32"/>
        </w:rPr>
      </w:pPr>
      <w:r w:rsidRPr="00ED7F96">
        <w:rPr>
          <w:sz w:val="32"/>
          <w:szCs w:val="32"/>
        </w:rPr>
        <w:t>To the Tunisian, it sounded like boasting but it was money that had also attracted him. He was earning three times more than his last job but he’d stopped asking where money came from because the answer was always the same: “</w:t>
      </w:r>
      <w:r w:rsidRPr="00ED7F96">
        <w:rPr>
          <w:i/>
          <w:iCs/>
          <w:sz w:val="32"/>
          <w:szCs w:val="32"/>
        </w:rPr>
        <w:t xml:space="preserve">Security, YK. Need to know basis. Just focus on your work.” </w:t>
      </w:r>
    </w:p>
    <w:p w14:paraId="2D5F0FA7" w14:textId="77777777" w:rsidR="00ED7F96" w:rsidRPr="00ED7F96" w:rsidRDefault="00ED7F96" w:rsidP="00ED7F96">
      <w:pPr>
        <w:spacing w:line="276" w:lineRule="auto"/>
        <w:rPr>
          <w:sz w:val="32"/>
          <w:szCs w:val="32"/>
        </w:rPr>
      </w:pPr>
      <w:r w:rsidRPr="00ED7F96">
        <w:rPr>
          <w:sz w:val="32"/>
          <w:szCs w:val="32"/>
        </w:rPr>
        <w:t xml:space="preserve">This time, though, inquisitiveness got the better of him. “Scale up work? What is that?” he asked. </w:t>
      </w:r>
    </w:p>
    <w:p w14:paraId="08BAE9AB" w14:textId="016762B3" w:rsidR="00BC71AC" w:rsidRPr="00ED7F96" w:rsidRDefault="00ED7F96" w:rsidP="00D24C67">
      <w:pPr>
        <w:spacing w:line="276" w:lineRule="auto"/>
        <w:rPr>
          <w:sz w:val="32"/>
          <w:szCs w:val="32"/>
        </w:rPr>
      </w:pPr>
      <w:r w:rsidRPr="00ED7F96">
        <w:rPr>
          <w:sz w:val="32"/>
          <w:szCs w:val="32"/>
        </w:rPr>
        <w:t>“Expansion, YK, expansion. We need to scale up the dispersal tests. That means we need space. It’s all part of our exciting plans. Be proud you’re working for such a dynamic organisation.”</w:t>
      </w:r>
    </w:p>
    <w:sectPr w:rsidR="00BC71AC" w:rsidRPr="00ED7F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1AC"/>
    <w:rsid w:val="00075D6F"/>
    <w:rsid w:val="00167567"/>
    <w:rsid w:val="001A4F28"/>
    <w:rsid w:val="002132B6"/>
    <w:rsid w:val="00247556"/>
    <w:rsid w:val="003C461C"/>
    <w:rsid w:val="005064FF"/>
    <w:rsid w:val="005D6FC1"/>
    <w:rsid w:val="00672866"/>
    <w:rsid w:val="006B6F16"/>
    <w:rsid w:val="00715DFF"/>
    <w:rsid w:val="00732154"/>
    <w:rsid w:val="00797EC8"/>
    <w:rsid w:val="00881220"/>
    <w:rsid w:val="00920A3B"/>
    <w:rsid w:val="00A24F06"/>
    <w:rsid w:val="00A27016"/>
    <w:rsid w:val="00A85DB5"/>
    <w:rsid w:val="00A9012A"/>
    <w:rsid w:val="00BC71AC"/>
    <w:rsid w:val="00C06CC7"/>
    <w:rsid w:val="00CD4514"/>
    <w:rsid w:val="00D144B4"/>
    <w:rsid w:val="00D24C67"/>
    <w:rsid w:val="00E925AC"/>
    <w:rsid w:val="00EC7AA7"/>
    <w:rsid w:val="00ED7F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6F004"/>
  <w15:chartTrackingRefBased/>
  <w15:docId w15:val="{AC0CD5D6-2859-4D0B-8E76-DC359877E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1AC"/>
    <w:pPr>
      <w:spacing w:after="120" w:line="240" w:lineRule="auto"/>
      <w:jc w:val="both"/>
    </w:pPr>
    <w:rPr>
      <w:rFonts w:ascii="Times New Roman" w:eastAsia="Calibri" w:hAnsi="Times New Roman" w:cs="Times New Roman"/>
      <w:kern w:val="0"/>
      <w:sz w:val="28"/>
      <w14:ligatures w14:val="none"/>
    </w:rPr>
  </w:style>
  <w:style w:type="paragraph" w:styleId="Heading1">
    <w:name w:val="heading 1"/>
    <w:basedOn w:val="Normal"/>
    <w:next w:val="Normal"/>
    <w:link w:val="Heading1Char"/>
    <w:uiPriority w:val="9"/>
    <w:qFormat/>
    <w:rsid w:val="00BC71AC"/>
    <w:pPr>
      <w:keepNext/>
      <w:keepLines/>
      <w:spacing w:before="360" w:after="80" w:line="259" w:lineRule="auto"/>
      <w:jc w:val="left"/>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C71AC"/>
    <w:pPr>
      <w:keepNext/>
      <w:keepLines/>
      <w:spacing w:before="160" w:after="80" w:line="259" w:lineRule="auto"/>
      <w:jc w:val="left"/>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C71AC"/>
    <w:pPr>
      <w:keepNext/>
      <w:keepLines/>
      <w:spacing w:before="160" w:after="80" w:line="259" w:lineRule="auto"/>
      <w:jc w:val="left"/>
      <w:outlineLvl w:val="2"/>
    </w:pPr>
    <w:rPr>
      <w:rFonts w:asciiTheme="minorHAnsi" w:eastAsiaTheme="majorEastAsia" w:hAnsiTheme="minorHAnsi" w:cstheme="majorBidi"/>
      <w:color w:val="2F5496" w:themeColor="accent1" w:themeShade="BF"/>
      <w:kern w:val="2"/>
      <w:szCs w:val="28"/>
      <w14:ligatures w14:val="standardContextual"/>
    </w:rPr>
  </w:style>
  <w:style w:type="paragraph" w:styleId="Heading4">
    <w:name w:val="heading 4"/>
    <w:basedOn w:val="Normal"/>
    <w:next w:val="Normal"/>
    <w:link w:val="Heading4Char"/>
    <w:uiPriority w:val="9"/>
    <w:semiHidden/>
    <w:unhideWhenUsed/>
    <w:qFormat/>
    <w:rsid w:val="00BC71AC"/>
    <w:pPr>
      <w:keepNext/>
      <w:keepLines/>
      <w:spacing w:before="80" w:after="40" w:line="259" w:lineRule="auto"/>
      <w:jc w:val="left"/>
      <w:outlineLvl w:val="3"/>
    </w:pPr>
    <w:rPr>
      <w:rFonts w:asciiTheme="minorHAnsi" w:eastAsiaTheme="majorEastAsia" w:hAnsiTheme="minorHAnsi" w:cstheme="majorBidi"/>
      <w:i/>
      <w:iCs/>
      <w:color w:val="2F5496" w:themeColor="accent1" w:themeShade="BF"/>
      <w:kern w:val="2"/>
      <w:sz w:val="22"/>
      <w14:ligatures w14:val="standardContextual"/>
    </w:rPr>
  </w:style>
  <w:style w:type="paragraph" w:styleId="Heading5">
    <w:name w:val="heading 5"/>
    <w:basedOn w:val="Normal"/>
    <w:next w:val="Normal"/>
    <w:link w:val="Heading5Char"/>
    <w:uiPriority w:val="9"/>
    <w:semiHidden/>
    <w:unhideWhenUsed/>
    <w:qFormat/>
    <w:rsid w:val="00BC71AC"/>
    <w:pPr>
      <w:keepNext/>
      <w:keepLines/>
      <w:spacing w:before="80" w:after="40" w:line="259" w:lineRule="auto"/>
      <w:jc w:val="left"/>
      <w:outlineLvl w:val="4"/>
    </w:pPr>
    <w:rPr>
      <w:rFonts w:asciiTheme="minorHAnsi" w:eastAsiaTheme="majorEastAsia" w:hAnsiTheme="minorHAnsi" w:cstheme="majorBidi"/>
      <w:color w:val="2F5496" w:themeColor="accent1" w:themeShade="BF"/>
      <w:kern w:val="2"/>
      <w:sz w:val="22"/>
      <w14:ligatures w14:val="standardContextual"/>
    </w:rPr>
  </w:style>
  <w:style w:type="paragraph" w:styleId="Heading6">
    <w:name w:val="heading 6"/>
    <w:basedOn w:val="Normal"/>
    <w:next w:val="Normal"/>
    <w:link w:val="Heading6Char"/>
    <w:uiPriority w:val="9"/>
    <w:semiHidden/>
    <w:unhideWhenUsed/>
    <w:qFormat/>
    <w:rsid w:val="00BC71AC"/>
    <w:pPr>
      <w:keepNext/>
      <w:keepLines/>
      <w:spacing w:before="40" w:after="0" w:line="259" w:lineRule="auto"/>
      <w:jc w:val="left"/>
      <w:outlineLvl w:val="5"/>
    </w:pPr>
    <w:rPr>
      <w:rFonts w:asciiTheme="minorHAnsi" w:eastAsiaTheme="majorEastAsia" w:hAnsiTheme="minorHAnsi" w:cstheme="majorBidi"/>
      <w:i/>
      <w:iCs/>
      <w:color w:val="595959" w:themeColor="text1" w:themeTint="A6"/>
      <w:kern w:val="2"/>
      <w:sz w:val="22"/>
      <w14:ligatures w14:val="standardContextual"/>
    </w:rPr>
  </w:style>
  <w:style w:type="paragraph" w:styleId="Heading7">
    <w:name w:val="heading 7"/>
    <w:basedOn w:val="Normal"/>
    <w:next w:val="Normal"/>
    <w:link w:val="Heading7Char"/>
    <w:uiPriority w:val="9"/>
    <w:semiHidden/>
    <w:unhideWhenUsed/>
    <w:qFormat/>
    <w:rsid w:val="00BC71AC"/>
    <w:pPr>
      <w:keepNext/>
      <w:keepLines/>
      <w:spacing w:before="40" w:after="0" w:line="259" w:lineRule="auto"/>
      <w:jc w:val="left"/>
      <w:outlineLvl w:val="6"/>
    </w:pPr>
    <w:rPr>
      <w:rFonts w:asciiTheme="minorHAnsi" w:eastAsiaTheme="majorEastAsia" w:hAnsiTheme="minorHAnsi" w:cstheme="majorBidi"/>
      <w:color w:val="595959" w:themeColor="text1" w:themeTint="A6"/>
      <w:kern w:val="2"/>
      <w:sz w:val="22"/>
      <w14:ligatures w14:val="standardContextual"/>
    </w:rPr>
  </w:style>
  <w:style w:type="paragraph" w:styleId="Heading8">
    <w:name w:val="heading 8"/>
    <w:basedOn w:val="Normal"/>
    <w:next w:val="Normal"/>
    <w:link w:val="Heading8Char"/>
    <w:uiPriority w:val="9"/>
    <w:semiHidden/>
    <w:unhideWhenUsed/>
    <w:qFormat/>
    <w:rsid w:val="00BC71AC"/>
    <w:pPr>
      <w:keepNext/>
      <w:keepLines/>
      <w:spacing w:after="0" w:line="259" w:lineRule="auto"/>
      <w:jc w:val="left"/>
      <w:outlineLvl w:val="7"/>
    </w:pPr>
    <w:rPr>
      <w:rFonts w:asciiTheme="minorHAnsi" w:eastAsiaTheme="majorEastAsia" w:hAnsiTheme="minorHAnsi" w:cstheme="majorBidi"/>
      <w:i/>
      <w:iCs/>
      <w:color w:val="272727" w:themeColor="text1" w:themeTint="D8"/>
      <w:kern w:val="2"/>
      <w:sz w:val="22"/>
      <w14:ligatures w14:val="standardContextual"/>
    </w:rPr>
  </w:style>
  <w:style w:type="paragraph" w:styleId="Heading9">
    <w:name w:val="heading 9"/>
    <w:basedOn w:val="Normal"/>
    <w:next w:val="Normal"/>
    <w:link w:val="Heading9Char"/>
    <w:uiPriority w:val="9"/>
    <w:semiHidden/>
    <w:unhideWhenUsed/>
    <w:qFormat/>
    <w:rsid w:val="00BC71AC"/>
    <w:pPr>
      <w:keepNext/>
      <w:keepLines/>
      <w:spacing w:after="0" w:line="259" w:lineRule="auto"/>
      <w:jc w:val="left"/>
      <w:outlineLvl w:val="8"/>
    </w:pPr>
    <w:rPr>
      <w:rFonts w:asciiTheme="minorHAnsi" w:eastAsiaTheme="majorEastAsia" w:hAnsiTheme="minorHAnsi" w:cstheme="majorBidi"/>
      <w:color w:val="272727" w:themeColor="text1" w:themeTint="D8"/>
      <w:kern w:val="2"/>
      <w:sz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71A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C71A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C71A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C71A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C71A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C71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71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71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71AC"/>
    <w:rPr>
      <w:rFonts w:eastAsiaTheme="majorEastAsia" w:cstheme="majorBidi"/>
      <w:color w:val="272727" w:themeColor="text1" w:themeTint="D8"/>
    </w:rPr>
  </w:style>
  <w:style w:type="paragraph" w:styleId="Title">
    <w:name w:val="Title"/>
    <w:basedOn w:val="Normal"/>
    <w:next w:val="Normal"/>
    <w:link w:val="TitleChar"/>
    <w:uiPriority w:val="10"/>
    <w:qFormat/>
    <w:rsid w:val="00BC71AC"/>
    <w:pPr>
      <w:spacing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C71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71AC"/>
    <w:pPr>
      <w:numPr>
        <w:ilvl w:val="1"/>
      </w:numPr>
      <w:spacing w:after="160" w:line="259" w:lineRule="auto"/>
      <w:jc w:val="left"/>
    </w:pPr>
    <w:rPr>
      <w:rFonts w:asciiTheme="minorHAnsi" w:eastAsiaTheme="majorEastAsia" w:hAnsiTheme="minorHAnsi" w:cstheme="majorBidi"/>
      <w:color w:val="595959" w:themeColor="text1" w:themeTint="A6"/>
      <w:spacing w:val="15"/>
      <w:kern w:val="2"/>
      <w:szCs w:val="28"/>
      <w14:ligatures w14:val="standardContextual"/>
    </w:rPr>
  </w:style>
  <w:style w:type="character" w:customStyle="1" w:styleId="SubtitleChar">
    <w:name w:val="Subtitle Char"/>
    <w:basedOn w:val="DefaultParagraphFont"/>
    <w:link w:val="Subtitle"/>
    <w:uiPriority w:val="11"/>
    <w:rsid w:val="00BC71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71AC"/>
    <w:pPr>
      <w:spacing w:before="160" w:after="160" w:line="259" w:lineRule="auto"/>
      <w:jc w:val="center"/>
    </w:pPr>
    <w:rPr>
      <w:rFonts w:asciiTheme="minorHAnsi" w:eastAsiaTheme="minorHAnsi" w:hAnsiTheme="minorHAnsi" w:cstheme="minorBidi"/>
      <w:i/>
      <w:iCs/>
      <w:color w:val="404040" w:themeColor="text1" w:themeTint="BF"/>
      <w:kern w:val="2"/>
      <w:sz w:val="22"/>
      <w14:ligatures w14:val="standardContextual"/>
    </w:rPr>
  </w:style>
  <w:style w:type="character" w:customStyle="1" w:styleId="QuoteChar">
    <w:name w:val="Quote Char"/>
    <w:basedOn w:val="DefaultParagraphFont"/>
    <w:link w:val="Quote"/>
    <w:uiPriority w:val="29"/>
    <w:rsid w:val="00BC71AC"/>
    <w:rPr>
      <w:i/>
      <w:iCs/>
      <w:color w:val="404040" w:themeColor="text1" w:themeTint="BF"/>
    </w:rPr>
  </w:style>
  <w:style w:type="paragraph" w:styleId="ListParagraph">
    <w:name w:val="List Paragraph"/>
    <w:basedOn w:val="Normal"/>
    <w:uiPriority w:val="34"/>
    <w:qFormat/>
    <w:rsid w:val="00BC71AC"/>
    <w:pPr>
      <w:spacing w:after="160" w:line="259" w:lineRule="auto"/>
      <w:ind w:left="720"/>
      <w:contextualSpacing/>
      <w:jc w:val="left"/>
    </w:pPr>
    <w:rPr>
      <w:rFonts w:asciiTheme="minorHAnsi" w:eastAsiaTheme="minorHAnsi" w:hAnsiTheme="minorHAnsi" w:cstheme="minorBidi"/>
      <w:kern w:val="2"/>
      <w:sz w:val="22"/>
      <w14:ligatures w14:val="standardContextual"/>
    </w:rPr>
  </w:style>
  <w:style w:type="character" w:styleId="IntenseEmphasis">
    <w:name w:val="Intense Emphasis"/>
    <w:basedOn w:val="DefaultParagraphFont"/>
    <w:uiPriority w:val="21"/>
    <w:qFormat/>
    <w:rsid w:val="00BC71AC"/>
    <w:rPr>
      <w:i/>
      <w:iCs/>
      <w:color w:val="2F5496" w:themeColor="accent1" w:themeShade="BF"/>
    </w:rPr>
  </w:style>
  <w:style w:type="paragraph" w:styleId="IntenseQuote">
    <w:name w:val="Intense Quote"/>
    <w:basedOn w:val="Normal"/>
    <w:next w:val="Normal"/>
    <w:link w:val="IntenseQuoteChar"/>
    <w:uiPriority w:val="30"/>
    <w:qFormat/>
    <w:rsid w:val="00BC71AC"/>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14:ligatures w14:val="standardContextual"/>
    </w:rPr>
  </w:style>
  <w:style w:type="character" w:customStyle="1" w:styleId="IntenseQuoteChar">
    <w:name w:val="Intense Quote Char"/>
    <w:basedOn w:val="DefaultParagraphFont"/>
    <w:link w:val="IntenseQuote"/>
    <w:uiPriority w:val="30"/>
    <w:rsid w:val="00BC71AC"/>
    <w:rPr>
      <w:i/>
      <w:iCs/>
      <w:color w:val="2F5496" w:themeColor="accent1" w:themeShade="BF"/>
    </w:rPr>
  </w:style>
  <w:style w:type="character" w:styleId="IntenseReference">
    <w:name w:val="Intense Reference"/>
    <w:basedOn w:val="DefaultParagraphFont"/>
    <w:uiPriority w:val="32"/>
    <w:qFormat/>
    <w:rsid w:val="00BC71AC"/>
    <w:rPr>
      <w:b/>
      <w:bCs/>
      <w:smallCaps/>
      <w:color w:val="2F5496" w:themeColor="accent1" w:themeShade="BF"/>
      <w:spacing w:val="5"/>
    </w:rPr>
  </w:style>
  <w:style w:type="character" w:styleId="CommentReference">
    <w:name w:val="annotation reference"/>
    <w:basedOn w:val="DefaultParagraphFont"/>
    <w:uiPriority w:val="99"/>
    <w:semiHidden/>
    <w:unhideWhenUsed/>
    <w:rsid w:val="00D144B4"/>
    <w:rPr>
      <w:sz w:val="16"/>
      <w:szCs w:val="16"/>
    </w:rPr>
  </w:style>
  <w:style w:type="paragraph" w:styleId="CommentText">
    <w:name w:val="annotation text"/>
    <w:basedOn w:val="Normal"/>
    <w:link w:val="CommentTextChar"/>
    <w:uiPriority w:val="99"/>
    <w:semiHidden/>
    <w:unhideWhenUsed/>
    <w:rsid w:val="00D144B4"/>
    <w:rPr>
      <w:sz w:val="20"/>
      <w:szCs w:val="20"/>
    </w:rPr>
  </w:style>
  <w:style w:type="character" w:customStyle="1" w:styleId="CommentTextChar">
    <w:name w:val="Comment Text Char"/>
    <w:basedOn w:val="DefaultParagraphFont"/>
    <w:link w:val="CommentText"/>
    <w:uiPriority w:val="99"/>
    <w:semiHidden/>
    <w:rsid w:val="00D144B4"/>
    <w:rPr>
      <w:rFonts w:ascii="Times New Roman" w:eastAsia="Calibri"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144B4"/>
    <w:rPr>
      <w:b/>
      <w:bCs/>
    </w:rPr>
  </w:style>
  <w:style w:type="character" w:customStyle="1" w:styleId="CommentSubjectChar">
    <w:name w:val="Comment Subject Char"/>
    <w:basedOn w:val="CommentTextChar"/>
    <w:link w:val="CommentSubject"/>
    <w:uiPriority w:val="99"/>
    <w:semiHidden/>
    <w:rsid w:val="00D144B4"/>
    <w:rPr>
      <w:rFonts w:ascii="Times New Roman" w:eastAsia="Calibri" w:hAnsi="Times New Roman" w:cs="Times New Roman"/>
      <w:b/>
      <w:bCs/>
      <w:kern w:val="0"/>
      <w:sz w:val="20"/>
      <w:szCs w:val="20"/>
      <w14:ligatures w14:val="none"/>
    </w:rPr>
  </w:style>
  <w:style w:type="paragraph" w:styleId="NormalWeb">
    <w:name w:val="Normal (Web)"/>
    <w:basedOn w:val="Normal"/>
    <w:uiPriority w:val="99"/>
    <w:semiHidden/>
    <w:unhideWhenUsed/>
    <w:rsid w:val="00881220"/>
    <w:pPr>
      <w:spacing w:before="100" w:beforeAutospacing="1" w:after="100" w:afterAutospacing="1"/>
      <w:jc w:val="left"/>
    </w:pPr>
    <w:rPr>
      <w:rFonts w:eastAsia="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1</Pages>
  <Words>672</Words>
  <Characters>3835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Morgan</dc:creator>
  <cp:keywords/>
  <dc:description/>
  <cp:lastModifiedBy>Terry Morgan</cp:lastModifiedBy>
  <cp:revision>13</cp:revision>
  <dcterms:created xsi:type="dcterms:W3CDTF">2026-08-18T08:54:00Z</dcterms:created>
  <dcterms:modified xsi:type="dcterms:W3CDTF">2026-08-26T03:24:00Z</dcterms:modified>
</cp:coreProperties>
</file>